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3177" w14:textId="744B9801" w:rsidR="0045265F" w:rsidRPr="00187950" w:rsidRDefault="0045265F" w:rsidP="000A1CBF">
      <w:pPr>
        <w:spacing w:line="276" w:lineRule="auto"/>
        <w:jc w:val="both"/>
        <w:rPr>
          <w:rFonts w:ascii="Book Antiqua" w:hAnsi="Book Antiqua"/>
          <w:b/>
        </w:rPr>
      </w:pPr>
    </w:p>
    <w:p w14:paraId="475040CD" w14:textId="0D937800" w:rsidR="00384096" w:rsidRPr="00224C7D" w:rsidRDefault="00384096" w:rsidP="001B6462">
      <w:pPr>
        <w:tabs>
          <w:tab w:val="left" w:pos="9000"/>
        </w:tabs>
        <w:spacing w:line="276" w:lineRule="auto"/>
        <w:ind w:left="-900"/>
        <w:jc w:val="both"/>
        <w:rPr>
          <w:rFonts w:ascii="Book Antiqua" w:hAnsi="Book Antiqua"/>
          <w:b/>
          <w:color w:val="000000"/>
        </w:rPr>
      </w:pPr>
      <w:r w:rsidRPr="00224C7D">
        <w:rPr>
          <w:rFonts w:ascii="Book Antiqua" w:hAnsi="Book Antiqua"/>
          <w:b/>
        </w:rPr>
        <w:t>Duke u bazuar në nenin 7 të Udhëzimin Administrativ (MMPHI) Nr.01/2025 për Ndryshimin dhe Plotësimin e Udhëzimit Administrativ MMPHI – Nr. 04/2022 për Leje Mjedisore</w:t>
      </w:r>
      <w:r w:rsidR="001B6462" w:rsidRPr="00224C7D">
        <w:rPr>
          <w:rFonts w:ascii="Book Antiqua" w:hAnsi="Book Antiqua"/>
          <w:b/>
          <w:color w:val="000000"/>
        </w:rPr>
        <w:t xml:space="preserve">, Ministria e Mjedisit dhe </w:t>
      </w:r>
      <w:r w:rsidRPr="00224C7D">
        <w:rPr>
          <w:rFonts w:ascii="Book Antiqua" w:hAnsi="Book Antiqua"/>
          <w:b/>
          <w:color w:val="000000"/>
        </w:rPr>
        <w:t>Planifikimit Hapësinor, në bashkëpunim me operatorin</w:t>
      </w:r>
      <w:r w:rsidR="00510E61" w:rsidRPr="00224C7D">
        <w:rPr>
          <w:rFonts w:ascii="Book Antiqua" w:hAnsi="Book Antiqua"/>
          <w:b/>
          <w:bCs/>
        </w:rPr>
        <w:t xml:space="preserve"> </w:t>
      </w:r>
      <w:r w:rsidR="008E253C" w:rsidRPr="00625CD6">
        <w:rPr>
          <w:rFonts w:ascii="Book Antiqua" w:hAnsi="Book Antiqua"/>
          <w:b/>
          <w:color w:val="000000" w:themeColor="text1"/>
        </w:rPr>
        <w:t>‘’Kosmonte Foods” Sh.p.k</w:t>
      </w:r>
      <w:r w:rsidR="008E253C">
        <w:rPr>
          <w:rFonts w:ascii="Book Antiqua" w:hAnsi="Book Antiqua"/>
          <w:b/>
          <w:color w:val="000000" w:themeColor="text1"/>
        </w:rPr>
        <w:t xml:space="preserve">. </w:t>
      </w:r>
      <w:r w:rsidR="008E253C" w:rsidRPr="00625CD6">
        <w:rPr>
          <w:rFonts w:ascii="Book Antiqua" w:hAnsi="Book Antiqua"/>
          <w:b/>
          <w:color w:val="000000" w:themeColor="text1"/>
        </w:rPr>
        <w:t>kërkesa për t’u pajisur me Leje Mjedisore Nr.Prot. 25/6785/MMPHI/551/DMM, për veprimtarinë: Objekt frigoriferik me administratë, Harilaq, Fushë Kosovë</w:t>
      </w:r>
      <w:r w:rsidR="008E253C">
        <w:rPr>
          <w:rFonts w:ascii="Book Antiqua" w:hAnsi="Book Antiqua"/>
          <w:b/>
          <w:color w:val="000000" w:themeColor="text1"/>
        </w:rPr>
        <w:t>,</w:t>
      </w:r>
      <w:r w:rsidR="008E253C">
        <w:rPr>
          <w:rFonts w:ascii="Book Antiqua" w:hAnsi="Book Antiqua"/>
          <w:b/>
          <w:bCs/>
        </w:rPr>
        <w:t xml:space="preserve"> </w:t>
      </w:r>
      <w:r w:rsidRPr="00224C7D">
        <w:rPr>
          <w:rFonts w:ascii="Book Antiqua" w:hAnsi="Book Antiqua"/>
          <w:b/>
          <w:lang w:bidi="my-MM"/>
        </w:rPr>
        <w:t xml:space="preserve">organizojnë:  </w:t>
      </w:r>
    </w:p>
    <w:p w14:paraId="57987241" w14:textId="77777777" w:rsidR="0045265F" w:rsidRPr="008E6E43" w:rsidRDefault="0045265F" w:rsidP="0045265F">
      <w:pPr>
        <w:autoSpaceDE w:val="0"/>
        <w:autoSpaceDN w:val="0"/>
        <w:adjustRightInd w:val="0"/>
        <w:jc w:val="both"/>
        <w:rPr>
          <w:rFonts w:ascii="Book Antiqua" w:hAnsi="Book Antiqua"/>
          <w:b/>
          <w:lang w:bidi="my-MM"/>
        </w:rPr>
      </w:pPr>
    </w:p>
    <w:p w14:paraId="0E641829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30FF89A1" w14:textId="77777777" w:rsidR="00C33080" w:rsidRDefault="00C33080" w:rsidP="0045265F">
      <w:pPr>
        <w:tabs>
          <w:tab w:val="left" w:pos="4215"/>
        </w:tabs>
        <w:jc w:val="center"/>
        <w:rPr>
          <w:rFonts w:ascii="Book Antiqua" w:hAnsi="Book Antiqua"/>
          <w:b/>
        </w:rPr>
      </w:pPr>
    </w:p>
    <w:p w14:paraId="564FA9D2" w14:textId="69DBA013" w:rsidR="0045265F" w:rsidRPr="008E6E43" w:rsidRDefault="00187950" w:rsidP="00AE540C">
      <w:pPr>
        <w:tabs>
          <w:tab w:val="left" w:pos="4215"/>
        </w:tabs>
        <w:spacing w:line="36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                                  </w:t>
      </w:r>
      <w:r w:rsidR="009972A1">
        <w:rPr>
          <w:rFonts w:ascii="Book Antiqua" w:hAnsi="Book Antiqua"/>
          <w:b/>
        </w:rPr>
        <w:t>DEBAT PUBLIK</w:t>
      </w:r>
    </w:p>
    <w:p w14:paraId="42E3AE0C" w14:textId="53E553FB" w:rsidR="00135360" w:rsidRDefault="0045265F" w:rsidP="00AE540C">
      <w:pPr>
        <w:pStyle w:val="CharCharCharCharCharChar"/>
        <w:spacing w:line="360" w:lineRule="auto"/>
        <w:jc w:val="center"/>
        <w:rPr>
          <w:rFonts w:ascii="Book Antiqua" w:hAnsi="Book Antiqua" w:cs="Times New Roman"/>
          <w:b/>
          <w:sz w:val="24"/>
          <w:szCs w:val="24"/>
          <w:lang w:val="sq-AL"/>
        </w:rPr>
      </w:pPr>
      <w:r w:rsidRPr="008E6E43">
        <w:rPr>
          <w:rFonts w:ascii="Book Antiqua" w:hAnsi="Book Antiqua" w:cs="Times New Roman"/>
          <w:b/>
          <w:sz w:val="24"/>
          <w:szCs w:val="24"/>
          <w:lang w:val="sq-AL" w:bidi="my-MM"/>
        </w:rPr>
        <w:t xml:space="preserve">Për </w:t>
      </w:r>
      <w:r w:rsidR="008E253C">
        <w:rPr>
          <w:rFonts w:ascii="Book Antiqua" w:hAnsi="Book Antiqua" w:cs="Times New Roman"/>
          <w:b/>
          <w:sz w:val="24"/>
          <w:szCs w:val="24"/>
          <w:lang w:val="sq-AL"/>
        </w:rPr>
        <w:t xml:space="preserve">kërkesën për vazhdimin 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>e Leje</w:t>
      </w:r>
      <w:r w:rsidR="008E253C">
        <w:rPr>
          <w:rFonts w:ascii="Book Antiqua" w:hAnsi="Book Antiqua" w:cs="Times New Roman"/>
          <w:b/>
          <w:sz w:val="24"/>
          <w:szCs w:val="24"/>
          <w:lang w:val="sq-AL"/>
        </w:rPr>
        <w:t>s</w:t>
      </w:r>
      <w:r w:rsidR="00DD2B26">
        <w:rPr>
          <w:rFonts w:ascii="Book Antiqua" w:hAnsi="Book Antiqua" w:cs="Times New Roman"/>
          <w:b/>
          <w:sz w:val="24"/>
          <w:szCs w:val="24"/>
          <w:lang w:val="sq-AL"/>
        </w:rPr>
        <w:t xml:space="preserve"> Mjedisore</w:t>
      </w:r>
    </w:p>
    <w:p w14:paraId="50B7E55C" w14:textId="261AFED5" w:rsidR="00187950" w:rsidRPr="00625CD6" w:rsidRDefault="0045265F" w:rsidP="00625CD6">
      <w:pPr>
        <w:spacing w:line="276" w:lineRule="auto"/>
        <w:ind w:left="-900"/>
        <w:jc w:val="both"/>
        <w:rPr>
          <w:rFonts w:ascii="Book Antiqua" w:hAnsi="Book Antiqua"/>
          <w:b/>
          <w:color w:val="FF0000"/>
        </w:rPr>
      </w:pPr>
      <w:r w:rsidRPr="00625CD6">
        <w:rPr>
          <w:rFonts w:ascii="Book Antiqua" w:hAnsi="Book Antiqua"/>
          <w:b/>
          <w:color w:val="000000" w:themeColor="text1"/>
        </w:rPr>
        <w:t xml:space="preserve">Njoftohet  </w:t>
      </w:r>
      <w:r w:rsidR="00FB1552" w:rsidRPr="00625CD6">
        <w:rPr>
          <w:rFonts w:ascii="Book Antiqua" w:hAnsi="Book Antiqua"/>
          <w:b/>
          <w:color w:val="000000" w:themeColor="text1"/>
        </w:rPr>
        <w:t>publiku i interesuar se me</w:t>
      </w:r>
      <w:r w:rsidR="00E10A3F" w:rsidRPr="00625CD6">
        <w:rPr>
          <w:rFonts w:ascii="Book Antiqua" w:hAnsi="Book Antiqua"/>
          <w:b/>
          <w:color w:val="000000" w:themeColor="text1"/>
        </w:rPr>
        <w:t xml:space="preserve"> datë:</w:t>
      </w:r>
      <w:r w:rsidR="00754CC1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>20.04.2026</w:t>
      </w:r>
      <w:r w:rsidR="00625CD6" w:rsidRPr="00625CD6">
        <w:rPr>
          <w:color w:val="000000" w:themeColor="text1"/>
        </w:rPr>
        <w:t>,</w:t>
      </w:r>
      <w:r w:rsidR="00625CD6">
        <w:rPr>
          <w:rFonts w:ascii="Book Antiqua" w:hAnsi="Book Antiqua"/>
          <w:b/>
          <w:color w:val="FF0000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në ora</w:t>
      </w:r>
      <w:r w:rsidR="00FA515F" w:rsidRPr="00625CD6">
        <w:rPr>
          <w:rFonts w:ascii="Book Antiqua" w:hAnsi="Book Antiqua"/>
          <w:b/>
          <w:color w:val="000000" w:themeColor="text1"/>
        </w:rPr>
        <w:t>:</w:t>
      </w:r>
      <w:r w:rsidR="00625CD6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>09:30</w:t>
      </w:r>
      <w:r w:rsidR="009F243B" w:rsidRPr="00625CD6">
        <w:rPr>
          <w:rFonts w:ascii="Book Antiqua" w:hAnsi="Book Antiqua"/>
          <w:b/>
          <w:color w:val="000000" w:themeColor="text1"/>
        </w:rPr>
        <w:t>,</w:t>
      </w:r>
      <w:r w:rsidR="00702051" w:rsidRPr="00625CD6">
        <w:rPr>
          <w:rFonts w:ascii="Book Antiqua" w:hAnsi="Book Antiqua"/>
          <w:b/>
          <w:color w:val="000000" w:themeColor="text1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në hapësirat</w:t>
      </w:r>
      <w:r w:rsidR="0092763F" w:rsidRPr="00625CD6">
        <w:rPr>
          <w:rFonts w:ascii="Book Antiqua" w:hAnsi="Book Antiqua"/>
          <w:b/>
          <w:color w:val="000000" w:themeColor="text1"/>
        </w:rPr>
        <w:t xml:space="preserve"> e</w:t>
      </w:r>
      <w:r w:rsidR="00625CD6">
        <w:rPr>
          <w:rFonts w:ascii="Book Antiqua" w:hAnsi="Book Antiqua"/>
          <w:b/>
          <w:color w:val="000000" w:themeColor="text1"/>
        </w:rPr>
        <w:t xml:space="preserve"> </w:t>
      </w:r>
      <w:r w:rsidR="005D0A65">
        <w:rPr>
          <w:rFonts w:ascii="Book Antiqua" w:hAnsi="Book Antiqua"/>
          <w:b/>
          <w:color w:val="000000" w:themeColor="text1"/>
        </w:rPr>
        <w:t>Administrative te Kompanise “Kosmonte Foods” Sh.p.k. Rr. E Antenave, Harilaq, K. Fushë Kosovë</w:t>
      </w:r>
      <w:r w:rsidR="00CD6A68" w:rsidRPr="00625CD6">
        <w:rPr>
          <w:rFonts w:ascii="Book Antiqua" w:hAnsi="Book Antiqua"/>
          <w:b/>
          <w:color w:val="000000" w:themeColor="text1"/>
        </w:rPr>
        <w:t xml:space="preserve">, </w:t>
      </w:r>
      <w:r w:rsidR="008A0493" w:rsidRPr="00625CD6">
        <w:rPr>
          <w:rFonts w:ascii="Book Antiqua" w:hAnsi="Book Antiqua"/>
          <w:b/>
          <w:color w:val="000000" w:themeColor="text1"/>
        </w:rPr>
        <w:t xml:space="preserve"> </w:t>
      </w:r>
      <w:r w:rsidRPr="00625CD6">
        <w:rPr>
          <w:rFonts w:ascii="Book Antiqua" w:hAnsi="Book Antiqua"/>
          <w:b/>
          <w:color w:val="000000" w:themeColor="text1"/>
        </w:rPr>
        <w:t>do t</w:t>
      </w:r>
      <w:r w:rsidR="00236DDF" w:rsidRPr="00625CD6">
        <w:rPr>
          <w:rFonts w:ascii="Book Antiqua" w:hAnsi="Book Antiqua"/>
          <w:b/>
          <w:color w:val="000000" w:themeColor="text1"/>
        </w:rPr>
        <w:t>ë organizohet debat publik nga</w:t>
      </w:r>
      <w:r w:rsidR="00F767BF" w:rsidRPr="00625CD6">
        <w:rPr>
          <w:rFonts w:ascii="Book Antiqua" w:hAnsi="Book Antiqua"/>
          <w:b/>
          <w:color w:val="000000" w:themeColor="text1"/>
        </w:rPr>
        <w:t xml:space="preserve"> operatori</w:t>
      </w:r>
      <w:r w:rsidR="00224C7D" w:rsidRPr="00625CD6">
        <w:rPr>
          <w:rFonts w:ascii="Book Antiqua" w:hAnsi="Book Antiqua"/>
          <w:b/>
          <w:color w:val="000000" w:themeColor="text1"/>
        </w:rPr>
        <w:t xml:space="preserve"> </w:t>
      </w:r>
      <w:r w:rsidR="00625CD6" w:rsidRPr="00625CD6">
        <w:rPr>
          <w:rFonts w:ascii="Book Antiqua" w:hAnsi="Book Antiqua"/>
          <w:b/>
          <w:color w:val="000000" w:themeColor="text1"/>
        </w:rPr>
        <w:t>‘’Kosmonte Foods” Sh.p.k</w:t>
      </w:r>
      <w:r w:rsidR="00625CD6">
        <w:rPr>
          <w:rFonts w:ascii="Book Antiqua" w:hAnsi="Book Antiqua"/>
          <w:b/>
          <w:color w:val="000000" w:themeColor="text1"/>
        </w:rPr>
        <w:t xml:space="preserve">. </w:t>
      </w:r>
      <w:r w:rsidR="003D211B">
        <w:rPr>
          <w:rFonts w:ascii="Book Antiqua" w:hAnsi="Book Antiqua"/>
          <w:b/>
          <w:color w:val="000000" w:themeColor="text1"/>
        </w:rPr>
        <w:t xml:space="preserve">kërkesa për vazhdimin </w:t>
      </w:r>
      <w:r w:rsidR="00625CD6" w:rsidRPr="00625CD6">
        <w:rPr>
          <w:rFonts w:ascii="Book Antiqua" w:hAnsi="Book Antiqua"/>
          <w:b/>
          <w:color w:val="000000" w:themeColor="text1"/>
        </w:rPr>
        <w:t>e Leje</w:t>
      </w:r>
      <w:r w:rsidR="003D211B">
        <w:rPr>
          <w:rFonts w:ascii="Book Antiqua" w:hAnsi="Book Antiqua"/>
          <w:b/>
          <w:color w:val="000000" w:themeColor="text1"/>
        </w:rPr>
        <w:t>s</w:t>
      </w:r>
      <w:r w:rsidR="00625CD6" w:rsidRPr="00625CD6">
        <w:rPr>
          <w:rFonts w:ascii="Book Antiqua" w:hAnsi="Book Antiqua"/>
          <w:b/>
          <w:color w:val="000000" w:themeColor="text1"/>
        </w:rPr>
        <w:t xml:space="preserve"> Mjedisore</w:t>
      </w:r>
      <w:r w:rsidR="003D211B">
        <w:rPr>
          <w:rFonts w:ascii="Book Antiqua" w:hAnsi="Book Antiqua"/>
          <w:b/>
          <w:color w:val="000000" w:themeColor="text1"/>
        </w:rPr>
        <w:t xml:space="preserve"> me</w:t>
      </w:r>
      <w:r w:rsidR="00625CD6" w:rsidRPr="00625CD6">
        <w:rPr>
          <w:rFonts w:ascii="Book Antiqua" w:hAnsi="Book Antiqua"/>
          <w:b/>
          <w:color w:val="000000" w:themeColor="text1"/>
        </w:rPr>
        <w:t xml:space="preserve"> Nr.Prot. 25/6785/MMPHI/551/DMM, për veprimtarinë: Objekt frigoriferik me admin</w:t>
      </w:r>
      <w:r w:rsidR="00FF3AAD">
        <w:rPr>
          <w:rFonts w:ascii="Book Antiqua" w:hAnsi="Book Antiqua"/>
          <w:b/>
          <w:color w:val="000000" w:themeColor="text1"/>
        </w:rPr>
        <w:t xml:space="preserve">istratë, Harilaq, Fushë Kosovë, </w:t>
      </w:r>
      <w:r w:rsidR="00702051" w:rsidRPr="00625CD6">
        <w:rPr>
          <w:rFonts w:ascii="Book Antiqua" w:hAnsi="Book Antiqua"/>
          <w:b/>
          <w:color w:val="000000" w:themeColor="text1"/>
        </w:rPr>
        <w:t xml:space="preserve">në bashkëpunim </w:t>
      </w:r>
      <w:r w:rsidRPr="00625CD6">
        <w:rPr>
          <w:rFonts w:ascii="Book Antiqua" w:hAnsi="Book Antiqua"/>
          <w:b/>
          <w:color w:val="000000" w:themeColor="text1"/>
        </w:rPr>
        <w:t xml:space="preserve">me </w:t>
      </w:r>
      <w:r w:rsidR="00D6304C" w:rsidRPr="00625CD6">
        <w:rPr>
          <w:rFonts w:ascii="Book Antiqua" w:hAnsi="Book Antiqua"/>
          <w:b/>
          <w:color w:val="000000" w:themeColor="text1"/>
        </w:rPr>
        <w:t>Ministrinë e Mjedisit</w:t>
      </w:r>
      <w:r w:rsidR="001B6462" w:rsidRPr="00625CD6">
        <w:rPr>
          <w:rFonts w:ascii="Book Antiqua" w:hAnsi="Book Antiqua"/>
          <w:b/>
          <w:color w:val="000000" w:themeColor="text1"/>
        </w:rPr>
        <w:t xml:space="preserve"> dhe </w:t>
      </w:r>
      <w:r w:rsidR="00D6304C" w:rsidRPr="00625CD6">
        <w:rPr>
          <w:rFonts w:ascii="Book Antiqua" w:hAnsi="Book Antiqua"/>
          <w:b/>
          <w:color w:val="000000" w:themeColor="text1"/>
        </w:rPr>
        <w:t>Planifikim</w:t>
      </w:r>
      <w:r w:rsidR="001B6462" w:rsidRPr="00625CD6">
        <w:rPr>
          <w:rFonts w:ascii="Book Antiqua" w:hAnsi="Book Antiqua"/>
          <w:b/>
          <w:color w:val="000000" w:themeColor="text1"/>
        </w:rPr>
        <w:t>it Hapësinor</w:t>
      </w:r>
      <w:r w:rsidRPr="00625CD6">
        <w:rPr>
          <w:rFonts w:ascii="Book Antiqua" w:hAnsi="Book Antiqua"/>
          <w:b/>
          <w:color w:val="000000" w:themeColor="text1"/>
        </w:rPr>
        <w:t>.</w:t>
      </w:r>
    </w:p>
    <w:p w14:paraId="72C44593" w14:textId="77777777" w:rsidR="00E6367A" w:rsidRDefault="00E6367A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1A23BCF8" w14:textId="77777777" w:rsidR="008C2930" w:rsidRPr="00E255D8" w:rsidRDefault="00E6367A" w:rsidP="00E255D8">
      <w:pPr>
        <w:spacing w:line="360" w:lineRule="auto"/>
        <w:ind w:left="-900"/>
        <w:jc w:val="both"/>
        <w:rPr>
          <w:b/>
          <w:color w:val="000000" w:themeColor="text1"/>
        </w:rPr>
      </w:pPr>
      <w:r w:rsidRPr="00E255D8">
        <w:rPr>
          <w:b/>
          <w:color w:val="000000" w:themeColor="text1"/>
        </w:rPr>
        <w:t xml:space="preserve">Debati Publik do të organizohet edhe në mënyrë virtuale në platformën ZOOM: </w:t>
      </w:r>
    </w:p>
    <w:p w14:paraId="4F207B9E" w14:textId="77777777" w:rsidR="00E255D8" w:rsidRPr="00E255D8" w:rsidRDefault="00E255D8" w:rsidP="00E255D8">
      <w:pPr>
        <w:spacing w:line="360" w:lineRule="auto"/>
        <w:ind w:left="-900"/>
        <w:jc w:val="both"/>
        <w:rPr>
          <w:b/>
          <w:color w:val="1F497D" w:themeColor="text2"/>
        </w:rPr>
      </w:pPr>
      <w:hyperlink r:id="rId6" w:tgtFrame="_blank" w:history="1">
        <w:r w:rsidRPr="00E255D8">
          <w:rPr>
            <w:rStyle w:val="Hyperlink"/>
            <w:b/>
            <w:color w:val="1F497D" w:themeColor="text2"/>
            <w:shd w:val="clear" w:color="auto" w:fill="FFFFFF"/>
          </w:rPr>
          <w:t>https://us04web.zoom.us/j/73450114005?pwd=HQVW1UROs6ebu3foZmUl3QIdhhWfG3.1</w:t>
        </w:r>
      </w:hyperlink>
      <w:r w:rsidRPr="00E255D8">
        <w:rPr>
          <w:b/>
          <w:color w:val="1F497D" w:themeColor="text2"/>
        </w:rPr>
        <w:t xml:space="preserve"> </w:t>
      </w:r>
    </w:p>
    <w:p w14:paraId="287B8A6B" w14:textId="62882490" w:rsidR="007C6C03" w:rsidRPr="00E255D8" w:rsidRDefault="007C6C03" w:rsidP="00E255D8">
      <w:pPr>
        <w:spacing w:line="360" w:lineRule="auto"/>
        <w:ind w:left="-900"/>
        <w:jc w:val="both"/>
        <w:rPr>
          <w:b/>
          <w:color w:val="000000" w:themeColor="text1"/>
        </w:rPr>
      </w:pPr>
      <w:r w:rsidRPr="00E255D8">
        <w:rPr>
          <w:b/>
          <w:color w:val="000000" w:themeColor="text1"/>
        </w:rPr>
        <w:t>Password:</w:t>
      </w:r>
      <w:r w:rsidR="00E255D8" w:rsidRPr="00E255D8">
        <w:rPr>
          <w:b/>
          <w:color w:val="000000" w:themeColor="text1"/>
          <w:shd w:val="clear" w:color="auto" w:fill="FFFFFF"/>
        </w:rPr>
        <w:t xml:space="preserve"> </w:t>
      </w:r>
      <w:r w:rsidR="00E255D8" w:rsidRPr="00E255D8">
        <w:rPr>
          <w:b/>
          <w:color w:val="000000" w:themeColor="text1"/>
          <w:shd w:val="clear" w:color="auto" w:fill="FFFFFF"/>
        </w:rPr>
        <w:t>Q8kYL8</w:t>
      </w:r>
    </w:p>
    <w:p w14:paraId="426814B1" w14:textId="77777777" w:rsidR="00E6367A" w:rsidRDefault="00E6367A" w:rsidP="008C2930">
      <w:pPr>
        <w:spacing w:line="276" w:lineRule="auto"/>
        <w:jc w:val="both"/>
        <w:rPr>
          <w:rFonts w:ascii="Book Antiqua" w:hAnsi="Book Antiqua"/>
          <w:b/>
        </w:rPr>
      </w:pPr>
    </w:p>
    <w:p w14:paraId="5364A183" w14:textId="77777777" w:rsidR="00C126CA" w:rsidRDefault="00B43BE8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B43BE8">
        <w:rPr>
          <w:rFonts w:ascii="Book Antiqua" w:hAnsi="Book Antiqua"/>
          <w:b/>
        </w:rPr>
        <w:t>Në linkun</w:t>
      </w:r>
      <w:r w:rsidR="00737054">
        <w:rPr>
          <w:rFonts w:ascii="Book Antiqua" w:hAnsi="Book Antiqua"/>
          <w:b/>
        </w:rPr>
        <w:t xml:space="preserve"> e mëposhtëm, mund ta</w:t>
      </w:r>
      <w:r w:rsidRPr="00B43BE8">
        <w:rPr>
          <w:rFonts w:ascii="Book Antiqua" w:hAnsi="Book Antiqua"/>
          <w:b/>
        </w:rPr>
        <w:t xml:space="preserve"> gjeni aplikacionin </w:t>
      </w:r>
      <w:r w:rsidR="006C7298">
        <w:rPr>
          <w:rFonts w:ascii="Book Antiqua" w:hAnsi="Book Antiqua"/>
          <w:b/>
        </w:rPr>
        <w:t>e publikuar në ueb faqe të MMPH</w:t>
      </w:r>
      <w:r w:rsidRPr="00B43BE8">
        <w:rPr>
          <w:rFonts w:ascii="Book Antiqua" w:hAnsi="Book Antiqua"/>
          <w:b/>
        </w:rPr>
        <w:t>-së</w:t>
      </w:r>
      <w:r w:rsidRPr="001A501C">
        <w:rPr>
          <w:rFonts w:ascii="Book Antiqua" w:hAnsi="Book Antiqua"/>
          <w:b/>
        </w:rPr>
        <w:t>, për komente të publikut:</w:t>
      </w:r>
    </w:p>
    <w:p w14:paraId="2AC3B461" w14:textId="77777777" w:rsidR="00C126CA" w:rsidRDefault="00C126CA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60073CFB" w14:textId="5694EFE3" w:rsidR="00C126CA" w:rsidRDefault="00C126CA" w:rsidP="00C126CA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C126CA">
        <w:rPr>
          <w:rFonts w:ascii="Book Antiqua" w:hAnsi="Book Antiqua"/>
          <w:b/>
        </w:rPr>
        <w:t>https://mmphi.rks-gov.net/Document?search=kosmonte</w:t>
      </w:r>
    </w:p>
    <w:p w14:paraId="6A690CE7" w14:textId="77777777" w:rsidR="00384096" w:rsidRDefault="00384096" w:rsidP="00384096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4F307CB4" w14:textId="77777777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  <w:r w:rsidRPr="00DD2B26">
        <w:rPr>
          <w:rFonts w:ascii="Book Antiqua" w:hAnsi="Book Antiqua"/>
          <w:b/>
        </w:rPr>
        <w:t>Pjesëmarrja e publikut është e mirëseardhur dhe e rëndësishme për procesin.</w:t>
      </w:r>
    </w:p>
    <w:p w14:paraId="68C7FE73" w14:textId="77777777" w:rsidR="00187950" w:rsidRDefault="00187950" w:rsidP="00187950">
      <w:pPr>
        <w:spacing w:line="276" w:lineRule="auto"/>
        <w:ind w:left="-900"/>
        <w:jc w:val="both"/>
        <w:rPr>
          <w:rFonts w:ascii="Book Antiqua" w:hAnsi="Book Antiqua"/>
          <w:b/>
        </w:rPr>
      </w:pPr>
    </w:p>
    <w:p w14:paraId="791F3F66" w14:textId="2998DFA1" w:rsidR="00187950" w:rsidRDefault="00DD2B26" w:rsidP="00187950">
      <w:pPr>
        <w:spacing w:line="276" w:lineRule="auto"/>
        <w:ind w:left="-900"/>
        <w:jc w:val="both"/>
        <w:rPr>
          <w:rFonts w:ascii="Book Antiqua" w:hAnsi="Book Antiqua"/>
          <w:b/>
          <w:bCs/>
        </w:rPr>
      </w:pPr>
      <w:r w:rsidRPr="00DD2B26">
        <w:rPr>
          <w:rFonts w:ascii="Book Antiqua" w:hAnsi="Book Antiqua"/>
          <w:b/>
        </w:rPr>
        <w:t>Me respekt,</w:t>
      </w:r>
      <w:r w:rsidR="00187950" w:rsidRPr="00187950">
        <w:rPr>
          <w:rFonts w:ascii="Book Antiqua" w:hAnsi="Book Antiqua"/>
          <w:b/>
          <w:bCs/>
        </w:rPr>
        <w:t xml:space="preserve"> </w:t>
      </w:r>
      <w:r w:rsidR="00187950">
        <w:rPr>
          <w:rFonts w:ascii="Book Antiqua" w:hAnsi="Book Antiqua"/>
          <w:b/>
          <w:bCs/>
        </w:rPr>
        <w:t xml:space="preserve">                                                                                                                                                              </w:t>
      </w:r>
    </w:p>
    <w:p w14:paraId="2BBE83EA" w14:textId="700A8737" w:rsidR="0045265F" w:rsidRPr="005D0A65" w:rsidRDefault="00625CD6" w:rsidP="00224C7D">
      <w:pPr>
        <w:spacing w:line="276" w:lineRule="auto"/>
        <w:ind w:left="-900"/>
        <w:jc w:val="both"/>
        <w:rPr>
          <w:b/>
        </w:rPr>
      </w:pPr>
      <w:r w:rsidRPr="00625CD6">
        <w:rPr>
          <w:rFonts w:ascii="Book Antiqua" w:hAnsi="Book Antiqua"/>
          <w:b/>
          <w:color w:val="000000" w:themeColor="text1"/>
        </w:rPr>
        <w:t>‘’Kosmonte Foods” Sh.p.k</w:t>
      </w:r>
      <w:r>
        <w:rPr>
          <w:rFonts w:ascii="Book Antiqua" w:hAnsi="Book Antiqua"/>
          <w:b/>
          <w:color w:val="000000" w:themeColor="text1"/>
        </w:rPr>
        <w:t>.</w:t>
      </w:r>
      <w:r w:rsidR="005D0A65">
        <w:rPr>
          <w:rFonts w:ascii="Book Antiqua" w:hAnsi="Book Antiqua"/>
          <w:b/>
          <w:color w:val="000000" w:themeColor="text1"/>
        </w:rPr>
        <w:t>, Harilaq, Komuna e Fush</w:t>
      </w:r>
      <w:r w:rsidR="005D0A65">
        <w:rPr>
          <w:b/>
          <w:color w:val="000000" w:themeColor="text1"/>
        </w:rPr>
        <w:t>ë Kosovës</w:t>
      </w:r>
    </w:p>
    <w:sectPr w:rsidR="0045265F" w:rsidRPr="005D0A65" w:rsidSect="00384096">
      <w:pgSz w:w="11906" w:h="16838"/>
      <w:pgMar w:top="144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27C43" w14:textId="77777777" w:rsidR="003C6783" w:rsidRDefault="003C6783" w:rsidP="004E445F">
      <w:r>
        <w:separator/>
      </w:r>
    </w:p>
  </w:endnote>
  <w:endnote w:type="continuationSeparator" w:id="0">
    <w:p w14:paraId="4C75E02D" w14:textId="77777777" w:rsidR="003C6783" w:rsidRDefault="003C6783" w:rsidP="004E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51B01" w14:textId="77777777" w:rsidR="003C6783" w:rsidRDefault="003C6783" w:rsidP="004E445F">
      <w:r>
        <w:separator/>
      </w:r>
    </w:p>
  </w:footnote>
  <w:footnote w:type="continuationSeparator" w:id="0">
    <w:p w14:paraId="7A071827" w14:textId="77777777" w:rsidR="003C6783" w:rsidRDefault="003C6783" w:rsidP="004E44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65F"/>
    <w:rsid w:val="00001671"/>
    <w:rsid w:val="00036976"/>
    <w:rsid w:val="00067F8C"/>
    <w:rsid w:val="000771C9"/>
    <w:rsid w:val="000A1CBF"/>
    <w:rsid w:val="000B7054"/>
    <w:rsid w:val="000B7208"/>
    <w:rsid w:val="000D1257"/>
    <w:rsid w:val="000E356C"/>
    <w:rsid w:val="0012764A"/>
    <w:rsid w:val="00135360"/>
    <w:rsid w:val="001501D8"/>
    <w:rsid w:val="00151E3B"/>
    <w:rsid w:val="00187950"/>
    <w:rsid w:val="001A087F"/>
    <w:rsid w:val="001A501C"/>
    <w:rsid w:val="001A7255"/>
    <w:rsid w:val="001A7794"/>
    <w:rsid w:val="001B6462"/>
    <w:rsid w:val="001C066B"/>
    <w:rsid w:val="001F022C"/>
    <w:rsid w:val="00202EF7"/>
    <w:rsid w:val="00212737"/>
    <w:rsid w:val="00224C7D"/>
    <w:rsid w:val="00236DDF"/>
    <w:rsid w:val="00243D0B"/>
    <w:rsid w:val="00251EBA"/>
    <w:rsid w:val="002702A3"/>
    <w:rsid w:val="00275071"/>
    <w:rsid w:val="002759A1"/>
    <w:rsid w:val="00282D8C"/>
    <w:rsid w:val="00293121"/>
    <w:rsid w:val="00303F24"/>
    <w:rsid w:val="003100F8"/>
    <w:rsid w:val="00311317"/>
    <w:rsid w:val="00315271"/>
    <w:rsid w:val="00337F7E"/>
    <w:rsid w:val="003415E4"/>
    <w:rsid w:val="00357A1B"/>
    <w:rsid w:val="00362CDC"/>
    <w:rsid w:val="00384096"/>
    <w:rsid w:val="003913FA"/>
    <w:rsid w:val="00397A5B"/>
    <w:rsid w:val="003A6623"/>
    <w:rsid w:val="003B4668"/>
    <w:rsid w:val="003C6783"/>
    <w:rsid w:val="003D211B"/>
    <w:rsid w:val="003D475B"/>
    <w:rsid w:val="003F7DD3"/>
    <w:rsid w:val="004216A3"/>
    <w:rsid w:val="00427FA9"/>
    <w:rsid w:val="00433787"/>
    <w:rsid w:val="00445834"/>
    <w:rsid w:val="00450625"/>
    <w:rsid w:val="0045265F"/>
    <w:rsid w:val="00456BB9"/>
    <w:rsid w:val="004619FA"/>
    <w:rsid w:val="00475276"/>
    <w:rsid w:val="0048398E"/>
    <w:rsid w:val="004902A6"/>
    <w:rsid w:val="004B788E"/>
    <w:rsid w:val="004E0D10"/>
    <w:rsid w:val="004E445F"/>
    <w:rsid w:val="00510E61"/>
    <w:rsid w:val="00525A83"/>
    <w:rsid w:val="0053195C"/>
    <w:rsid w:val="00555C4F"/>
    <w:rsid w:val="00565744"/>
    <w:rsid w:val="0057398F"/>
    <w:rsid w:val="005763C3"/>
    <w:rsid w:val="005D0A65"/>
    <w:rsid w:val="005E5DD3"/>
    <w:rsid w:val="005F5841"/>
    <w:rsid w:val="00601B5E"/>
    <w:rsid w:val="0061651A"/>
    <w:rsid w:val="00625CD6"/>
    <w:rsid w:val="00643911"/>
    <w:rsid w:val="00657F8A"/>
    <w:rsid w:val="006712A6"/>
    <w:rsid w:val="0067459E"/>
    <w:rsid w:val="0067511A"/>
    <w:rsid w:val="006C7298"/>
    <w:rsid w:val="006D7F04"/>
    <w:rsid w:val="006F5C97"/>
    <w:rsid w:val="00702051"/>
    <w:rsid w:val="00737054"/>
    <w:rsid w:val="00746033"/>
    <w:rsid w:val="007520D3"/>
    <w:rsid w:val="00754CC1"/>
    <w:rsid w:val="007C6C03"/>
    <w:rsid w:val="007F4710"/>
    <w:rsid w:val="008153DB"/>
    <w:rsid w:val="008311C1"/>
    <w:rsid w:val="0085750B"/>
    <w:rsid w:val="00865923"/>
    <w:rsid w:val="00875C43"/>
    <w:rsid w:val="00881D1A"/>
    <w:rsid w:val="008823D6"/>
    <w:rsid w:val="008970D2"/>
    <w:rsid w:val="008A0493"/>
    <w:rsid w:val="008A16FA"/>
    <w:rsid w:val="008C2930"/>
    <w:rsid w:val="008E253C"/>
    <w:rsid w:val="008E6E43"/>
    <w:rsid w:val="008E75CC"/>
    <w:rsid w:val="009141F9"/>
    <w:rsid w:val="0092763F"/>
    <w:rsid w:val="009514FC"/>
    <w:rsid w:val="00954150"/>
    <w:rsid w:val="009648F5"/>
    <w:rsid w:val="0097052B"/>
    <w:rsid w:val="0099204C"/>
    <w:rsid w:val="009972A1"/>
    <w:rsid w:val="009C0368"/>
    <w:rsid w:val="009E607D"/>
    <w:rsid w:val="009F243B"/>
    <w:rsid w:val="009F71DC"/>
    <w:rsid w:val="00A35F6E"/>
    <w:rsid w:val="00A53C71"/>
    <w:rsid w:val="00A549D0"/>
    <w:rsid w:val="00A579DB"/>
    <w:rsid w:val="00A60DFD"/>
    <w:rsid w:val="00A7612E"/>
    <w:rsid w:val="00A854CC"/>
    <w:rsid w:val="00AA512A"/>
    <w:rsid w:val="00AB0489"/>
    <w:rsid w:val="00AD0598"/>
    <w:rsid w:val="00AE540C"/>
    <w:rsid w:val="00B0446E"/>
    <w:rsid w:val="00B43BE8"/>
    <w:rsid w:val="00B82D50"/>
    <w:rsid w:val="00B84321"/>
    <w:rsid w:val="00B923A5"/>
    <w:rsid w:val="00BA1F6C"/>
    <w:rsid w:val="00BB5DB2"/>
    <w:rsid w:val="00BB79AD"/>
    <w:rsid w:val="00C126CA"/>
    <w:rsid w:val="00C33080"/>
    <w:rsid w:val="00C40ECD"/>
    <w:rsid w:val="00C71C4D"/>
    <w:rsid w:val="00C81879"/>
    <w:rsid w:val="00C83F42"/>
    <w:rsid w:val="00C970C2"/>
    <w:rsid w:val="00CD6A68"/>
    <w:rsid w:val="00CE1A9F"/>
    <w:rsid w:val="00CF208E"/>
    <w:rsid w:val="00D0255F"/>
    <w:rsid w:val="00D0392F"/>
    <w:rsid w:val="00D15A40"/>
    <w:rsid w:val="00D53B5B"/>
    <w:rsid w:val="00D61EC0"/>
    <w:rsid w:val="00D6304C"/>
    <w:rsid w:val="00D642AC"/>
    <w:rsid w:val="00D67B39"/>
    <w:rsid w:val="00DA4C27"/>
    <w:rsid w:val="00DD2B26"/>
    <w:rsid w:val="00DF0A6F"/>
    <w:rsid w:val="00DF466C"/>
    <w:rsid w:val="00DF617E"/>
    <w:rsid w:val="00E07826"/>
    <w:rsid w:val="00E078C7"/>
    <w:rsid w:val="00E10A3F"/>
    <w:rsid w:val="00E11F56"/>
    <w:rsid w:val="00E22722"/>
    <w:rsid w:val="00E255D8"/>
    <w:rsid w:val="00E54B9D"/>
    <w:rsid w:val="00E6367A"/>
    <w:rsid w:val="00EB2BCB"/>
    <w:rsid w:val="00F106BF"/>
    <w:rsid w:val="00F266F0"/>
    <w:rsid w:val="00F6109B"/>
    <w:rsid w:val="00F67760"/>
    <w:rsid w:val="00F767BF"/>
    <w:rsid w:val="00F86BAC"/>
    <w:rsid w:val="00F94C0F"/>
    <w:rsid w:val="00FA515F"/>
    <w:rsid w:val="00FB1552"/>
    <w:rsid w:val="00FB519D"/>
    <w:rsid w:val="00FD5844"/>
    <w:rsid w:val="00FF04E0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00597F"/>
  <w15:docId w15:val="{61EB128F-5801-4F59-B0CD-EDD63722B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45265F"/>
    <w:pPr>
      <w:spacing w:after="160" w:line="240" w:lineRule="exact"/>
    </w:pPr>
    <w:rPr>
      <w:rFonts w:ascii="Tahoma" w:eastAsiaTheme="minorHAnsi" w:hAnsi="Tahoma" w:cs="Tahoma"/>
      <w:sz w:val="20"/>
      <w:szCs w:val="20"/>
      <w:lang w:val="en-US"/>
    </w:rPr>
  </w:style>
  <w:style w:type="paragraph" w:customStyle="1" w:styleId="xxxxmsonormal">
    <w:name w:val="x_xxxmsonormal"/>
    <w:basedOn w:val="Normal"/>
    <w:uiPriority w:val="99"/>
    <w:rsid w:val="00D61EC0"/>
    <w:rPr>
      <w:rFonts w:eastAsiaTheme="minorHAnsi"/>
      <w:lang w:val="en-GB" w:eastAsia="en-GB"/>
    </w:rPr>
  </w:style>
  <w:style w:type="paragraph" w:customStyle="1" w:styleId="xxxxcharcharcharcharcharchar">
    <w:name w:val="x_xxxcharcharcharcharcharchar"/>
    <w:basedOn w:val="Normal"/>
    <w:uiPriority w:val="99"/>
    <w:rsid w:val="00D61EC0"/>
    <w:rPr>
      <w:rFonts w:eastAsiaTheme="minorHAnsi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B43B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24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24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E44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45F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NormalWeb">
    <w:name w:val="Normal (Web)"/>
    <w:basedOn w:val="Normal"/>
    <w:uiPriority w:val="99"/>
    <w:semiHidden/>
    <w:unhideWhenUsed/>
    <w:rsid w:val="008C2930"/>
    <w:pPr>
      <w:spacing w:before="100" w:beforeAutospacing="1" w:after="100" w:afterAutospacing="1"/>
    </w:pPr>
    <w:rPr>
      <w:rFonts w:ascii="Aptos" w:eastAsiaTheme="minorHAnsi" w:hAnsi="Aptos" w:cs="Aptos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2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3450114005?pwd=HQVW1UROs6ebu3foZmUl3QIdhhWfG3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naim.alidema</dc:creator>
  <cp:lastModifiedBy>Asus</cp:lastModifiedBy>
  <cp:revision>7</cp:revision>
  <dcterms:created xsi:type="dcterms:W3CDTF">2026-03-18T12:15:00Z</dcterms:created>
  <dcterms:modified xsi:type="dcterms:W3CDTF">2026-03-31T11:11:00Z</dcterms:modified>
</cp:coreProperties>
</file>